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обучения;
-    содержании общего образования и научных основах его определения;
-    закономерностях и принципах обучения;
-    формах, методах и средствах организации учебного процесса;
-    функциях и методах управления учебным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в образовательном процессе.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принципы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процесса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образования;современные методы и средства обучения; особенности организации обучения детей различного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